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3C" w:rsidRPr="005E283C" w:rsidRDefault="005E283C" w:rsidP="005E283C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E283C">
        <w:rPr>
          <w:rFonts w:ascii="Times New Roman" w:hAnsi="Times New Roman" w:cs="Times New Roman"/>
          <w:sz w:val="36"/>
          <w:szCs w:val="36"/>
        </w:rPr>
        <w:t xml:space="preserve">ABRIDGED CV </w:t>
      </w:r>
    </w:p>
    <w:p w:rsidR="005E283C" w:rsidRPr="005E283C" w:rsidRDefault="005E283C" w:rsidP="005E283C">
      <w:pPr>
        <w:rPr>
          <w:rFonts w:ascii="Times New Roman" w:hAnsi="Times New Roman" w:cs="Times New Roman"/>
          <w:b/>
          <w:sz w:val="28"/>
          <w:szCs w:val="28"/>
        </w:rPr>
      </w:pPr>
      <w:r w:rsidRPr="005E283C">
        <w:rPr>
          <w:rFonts w:ascii="Times New Roman" w:hAnsi="Times New Roman" w:cs="Times New Roman"/>
          <w:b/>
          <w:sz w:val="28"/>
          <w:szCs w:val="28"/>
        </w:rPr>
        <w:t xml:space="preserve">1.  Bio-data 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i. Name: </w:t>
      </w:r>
      <w:proofErr w:type="spellStart"/>
      <w:proofErr w:type="gramStart"/>
      <w:r w:rsidRPr="005E283C">
        <w:rPr>
          <w:rFonts w:ascii="Times New Roman" w:hAnsi="Times New Roman" w:cs="Times New Roman"/>
          <w:sz w:val="28"/>
          <w:szCs w:val="28"/>
        </w:rPr>
        <w:t>Olapeju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Temitope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Ibironke</w:t>
      </w:r>
      <w:proofErr w:type="spellEnd"/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ii. Gender: Female 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283C">
        <w:rPr>
          <w:rFonts w:ascii="Times New Roman" w:hAnsi="Times New Roman" w:cs="Times New Roman"/>
          <w:sz w:val="28"/>
          <w:szCs w:val="28"/>
        </w:rPr>
        <w:t>iii.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83C">
        <w:rPr>
          <w:rFonts w:ascii="Times New Roman" w:hAnsi="Times New Roman" w:cs="Times New Roman"/>
          <w:sz w:val="28"/>
          <w:szCs w:val="28"/>
        </w:rPr>
        <w:t>State</w:t>
      </w:r>
      <w:proofErr w:type="gramEnd"/>
      <w:r w:rsidRPr="005E283C">
        <w:rPr>
          <w:rFonts w:ascii="Times New Roman" w:hAnsi="Times New Roman" w:cs="Times New Roman"/>
          <w:sz w:val="28"/>
          <w:szCs w:val="28"/>
        </w:rPr>
        <w:t xml:space="preserve"> of Origin: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Ekiti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iv. LGA: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Ikole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>v. Nationality: Nigerian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283C">
        <w:rPr>
          <w:rFonts w:ascii="Times New Roman" w:hAnsi="Times New Roman" w:cs="Times New Roman"/>
          <w:sz w:val="28"/>
          <w:szCs w:val="28"/>
        </w:rPr>
        <w:t>vi</w:t>
      </w:r>
      <w:proofErr w:type="gramEnd"/>
      <w:r w:rsidRPr="005E283C">
        <w:rPr>
          <w:rFonts w:ascii="Times New Roman" w:hAnsi="Times New Roman" w:cs="Times New Roman"/>
          <w:sz w:val="28"/>
          <w:szCs w:val="28"/>
        </w:rPr>
        <w:t>. Marital Status: Married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>vii. Current Position: Senior Technologist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283C">
        <w:rPr>
          <w:rFonts w:ascii="Times New Roman" w:hAnsi="Times New Roman" w:cs="Times New Roman"/>
          <w:sz w:val="28"/>
          <w:szCs w:val="28"/>
        </w:rPr>
        <w:t>Email: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83C">
        <w:rPr>
          <w:rFonts w:ascii="Times New Roman" w:hAnsi="Times New Roman" w:cs="Times New Roman"/>
          <w:sz w:val="28"/>
          <w:szCs w:val="28"/>
        </w:rPr>
        <w:t xml:space="preserve">temitope.olapeju@federalpolyilaro.edu.ng. 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283C">
        <w:rPr>
          <w:rFonts w:ascii="Times New Roman" w:hAnsi="Times New Roman" w:cs="Times New Roman"/>
          <w:sz w:val="28"/>
          <w:szCs w:val="28"/>
        </w:rPr>
        <w:t>ix</w:t>
      </w:r>
      <w:proofErr w:type="gramEnd"/>
      <w:r w:rsidRPr="005E283C">
        <w:rPr>
          <w:rFonts w:ascii="Times New Roman" w:hAnsi="Times New Roman" w:cs="Times New Roman"/>
          <w:sz w:val="28"/>
          <w:szCs w:val="28"/>
        </w:rPr>
        <w:t>: Contact Number: 08168962456</w:t>
      </w:r>
    </w:p>
    <w:p w:rsidR="005E283C" w:rsidRPr="005E283C" w:rsidRDefault="005E283C" w:rsidP="005E283C">
      <w:pPr>
        <w:rPr>
          <w:rFonts w:ascii="Times New Roman" w:hAnsi="Times New Roman" w:cs="Times New Roman"/>
          <w:b/>
          <w:sz w:val="28"/>
          <w:szCs w:val="28"/>
        </w:rPr>
      </w:pPr>
      <w:r w:rsidRPr="005E283C">
        <w:rPr>
          <w:rFonts w:ascii="Times New Roman" w:hAnsi="Times New Roman" w:cs="Times New Roman"/>
          <w:b/>
          <w:sz w:val="28"/>
          <w:szCs w:val="28"/>
        </w:rPr>
        <w:t xml:space="preserve">2.  </w:t>
      </w:r>
      <w:proofErr w:type="gramStart"/>
      <w:r w:rsidRPr="005E283C">
        <w:rPr>
          <w:rFonts w:ascii="Times New Roman" w:hAnsi="Times New Roman" w:cs="Times New Roman"/>
          <w:b/>
          <w:sz w:val="28"/>
          <w:szCs w:val="28"/>
        </w:rPr>
        <w:t>institutions</w:t>
      </w:r>
      <w:proofErr w:type="gramEnd"/>
      <w:r w:rsidRPr="005E283C">
        <w:rPr>
          <w:rFonts w:ascii="Times New Roman" w:hAnsi="Times New Roman" w:cs="Times New Roman"/>
          <w:b/>
          <w:sz w:val="28"/>
          <w:szCs w:val="28"/>
        </w:rPr>
        <w:t xml:space="preserve"> attended with dates 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The Federal Polytechnic,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Ilaro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Ogun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State - 2013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The Bells University of Technology, Ota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Ogun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State- 2025                                                    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b/>
          <w:sz w:val="28"/>
          <w:szCs w:val="28"/>
        </w:rPr>
        <w:t>3.  Academic qualifications with dates</w:t>
      </w:r>
      <w:r w:rsidRPr="005E283C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                                          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HND - 2013                                                                                                                                                                   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B.Tech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- 2025                                                                                                                                   </w:t>
      </w:r>
    </w:p>
    <w:p w:rsidR="005E283C" w:rsidRPr="005E283C" w:rsidRDefault="005E283C" w:rsidP="005E283C">
      <w:pPr>
        <w:rPr>
          <w:rFonts w:ascii="Times New Roman" w:hAnsi="Times New Roman" w:cs="Times New Roman"/>
          <w:b/>
          <w:sz w:val="28"/>
          <w:szCs w:val="28"/>
        </w:rPr>
      </w:pPr>
      <w:r w:rsidRPr="005E283C">
        <w:rPr>
          <w:rFonts w:ascii="Times New Roman" w:hAnsi="Times New Roman" w:cs="Times New Roman"/>
          <w:b/>
          <w:sz w:val="28"/>
          <w:szCs w:val="28"/>
        </w:rPr>
        <w:t xml:space="preserve">4.  </w:t>
      </w:r>
      <w:proofErr w:type="gramStart"/>
      <w:r w:rsidRPr="005E283C">
        <w:rPr>
          <w:rFonts w:ascii="Times New Roman" w:hAnsi="Times New Roman" w:cs="Times New Roman"/>
          <w:b/>
          <w:sz w:val="28"/>
          <w:szCs w:val="28"/>
        </w:rPr>
        <w:t>professional</w:t>
      </w:r>
      <w:proofErr w:type="gramEnd"/>
      <w:r w:rsidRPr="005E283C">
        <w:rPr>
          <w:rFonts w:ascii="Times New Roman" w:hAnsi="Times New Roman" w:cs="Times New Roman"/>
          <w:b/>
          <w:sz w:val="28"/>
          <w:szCs w:val="28"/>
        </w:rPr>
        <w:t xml:space="preserve"> qualifications and membership </w:t>
      </w:r>
    </w:p>
    <w:p w:rsid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b/>
          <w:sz w:val="28"/>
          <w:szCs w:val="28"/>
        </w:rPr>
        <w:t xml:space="preserve">5.  Work </w:t>
      </w:r>
      <w:proofErr w:type="gramStart"/>
      <w:r w:rsidRPr="005E283C">
        <w:rPr>
          <w:rFonts w:ascii="Times New Roman" w:hAnsi="Times New Roman" w:cs="Times New Roman"/>
          <w:b/>
          <w:sz w:val="28"/>
          <w:szCs w:val="28"/>
        </w:rPr>
        <w:t>Experience</w:t>
      </w:r>
      <w:r w:rsidRPr="005E28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 7 years</w:t>
      </w:r>
    </w:p>
    <w:p w:rsidR="005E283C" w:rsidRPr="005E283C" w:rsidRDefault="005E283C" w:rsidP="005E283C">
      <w:pPr>
        <w:rPr>
          <w:rFonts w:ascii="Times New Roman" w:hAnsi="Times New Roman" w:cs="Times New Roman"/>
          <w:b/>
          <w:sz w:val="28"/>
          <w:szCs w:val="28"/>
        </w:rPr>
      </w:pPr>
      <w:r w:rsidRPr="005E283C">
        <w:rPr>
          <w:rFonts w:ascii="Times New Roman" w:hAnsi="Times New Roman" w:cs="Times New Roman"/>
          <w:b/>
          <w:sz w:val="28"/>
          <w:szCs w:val="28"/>
        </w:rPr>
        <w:t xml:space="preserve">6.   Services outside the federal polytechnic </w:t>
      </w:r>
      <w:proofErr w:type="spellStart"/>
      <w:r w:rsidRPr="005E283C">
        <w:rPr>
          <w:rFonts w:ascii="Times New Roman" w:hAnsi="Times New Roman" w:cs="Times New Roman"/>
          <w:b/>
          <w:sz w:val="28"/>
          <w:szCs w:val="28"/>
        </w:rPr>
        <w:t>Ilaro</w:t>
      </w:r>
      <w:proofErr w:type="spellEnd"/>
      <w:r w:rsidRPr="005E28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83C" w:rsidRPr="005E283C" w:rsidRDefault="005E283C" w:rsidP="005E283C">
      <w:pPr>
        <w:rPr>
          <w:rFonts w:ascii="Times New Roman" w:hAnsi="Times New Roman" w:cs="Times New Roman"/>
          <w:b/>
          <w:sz w:val="28"/>
          <w:szCs w:val="28"/>
        </w:rPr>
      </w:pPr>
      <w:r w:rsidRPr="005E283C">
        <w:rPr>
          <w:rFonts w:ascii="Times New Roman" w:hAnsi="Times New Roman" w:cs="Times New Roman"/>
          <w:b/>
          <w:sz w:val="28"/>
          <w:szCs w:val="28"/>
        </w:rPr>
        <w:t>7.    Awards and Prizes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b/>
          <w:sz w:val="28"/>
          <w:szCs w:val="28"/>
        </w:rPr>
        <w:lastRenderedPageBreak/>
        <w:t>8.   Academic publications</w:t>
      </w:r>
      <w:r w:rsidRPr="005E283C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>i.</w:t>
      </w:r>
      <w:r w:rsidRPr="005E283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Akinde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M.,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Olapeju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Olaiju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O.,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Ogunseye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T., Emmanuel, A.,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Olagoke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-Salami, S.,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Oduwole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F.,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Olapeju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Ibikunle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D., &amp;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Aladelusi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K. (2025). </w:t>
      </w:r>
      <w:proofErr w:type="gramStart"/>
      <w:r w:rsidRPr="005E283C">
        <w:rPr>
          <w:rFonts w:ascii="Times New Roman" w:hAnsi="Times New Roman" w:cs="Times New Roman"/>
          <w:sz w:val="28"/>
          <w:szCs w:val="28"/>
        </w:rPr>
        <w:t xml:space="preserve">Prediction of Green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Sukuk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Investment Interest Drivers in Nigeria Using Machine Learning Models.</w:t>
      </w:r>
      <w:proofErr w:type="gramEnd"/>
      <w:r w:rsidRPr="005E28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283C">
        <w:rPr>
          <w:rFonts w:ascii="Times New Roman" w:hAnsi="Times New Roman" w:cs="Times New Roman"/>
          <w:sz w:val="28"/>
          <w:szCs w:val="28"/>
        </w:rPr>
        <w:t>Journal of Risk and Financial Management (Indexed in both Scopus and Web of Science), 18 (2), 89.</w:t>
      </w:r>
      <w:proofErr w:type="gramEnd"/>
      <w:r w:rsidRPr="005E283C">
        <w:rPr>
          <w:rFonts w:ascii="Times New Roman" w:hAnsi="Times New Roman" w:cs="Times New Roman"/>
          <w:sz w:val="28"/>
          <w:szCs w:val="28"/>
        </w:rPr>
        <w:t xml:space="preserve"> https://doi.org/10.3390/jrfm18020089.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E283C">
        <w:rPr>
          <w:rFonts w:ascii="Times New Roman" w:hAnsi="Times New Roman" w:cs="Times New Roman"/>
          <w:sz w:val="28"/>
          <w:szCs w:val="28"/>
        </w:rPr>
        <w:t>ii .</w:t>
      </w:r>
      <w:proofErr w:type="gramEnd"/>
      <w:r w:rsidRPr="005E2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Olapeju</w:t>
      </w:r>
      <w:proofErr w:type="gramStart"/>
      <w:r w:rsidRPr="005E283C">
        <w:rPr>
          <w:rFonts w:ascii="Times New Roman" w:hAnsi="Times New Roman" w:cs="Times New Roman"/>
          <w:sz w:val="28"/>
          <w:szCs w:val="28"/>
        </w:rPr>
        <w:t>,O.O</w:t>
      </w:r>
      <w:proofErr w:type="spellEnd"/>
      <w:proofErr w:type="gramEnd"/>
      <w:r w:rsidRPr="005E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Nnebue-Adewoye,M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Abubakar,S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Olapeju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Farotimi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Adegbola,A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. (2025). Assessing the Viability of Unplanned Parking Spaces </w:t>
      </w:r>
      <w:proofErr w:type="gramStart"/>
      <w:r w:rsidRPr="005E283C">
        <w:rPr>
          <w:rFonts w:ascii="Times New Roman" w:hAnsi="Times New Roman" w:cs="Times New Roman"/>
          <w:sz w:val="28"/>
          <w:szCs w:val="28"/>
        </w:rPr>
        <w:t>Within</w:t>
      </w:r>
      <w:proofErr w:type="gramEnd"/>
      <w:r w:rsidRPr="005E283C">
        <w:rPr>
          <w:rFonts w:ascii="Times New Roman" w:hAnsi="Times New Roman" w:cs="Times New Roman"/>
          <w:sz w:val="28"/>
          <w:szCs w:val="28"/>
        </w:rPr>
        <w:t xml:space="preserve"> the Premises of Federal Polytechnic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Ilaro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Ogun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State, Nigeria. International Journal of Modern Engineering Research (IJMER) 15(2): 51-55.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>iii.</w:t>
      </w:r>
      <w:r w:rsidRPr="005E283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Olapeju</w:t>
      </w:r>
      <w:proofErr w:type="gramStart"/>
      <w:r w:rsidRPr="005E283C">
        <w:rPr>
          <w:rFonts w:ascii="Times New Roman" w:hAnsi="Times New Roman" w:cs="Times New Roman"/>
          <w:sz w:val="28"/>
          <w:szCs w:val="28"/>
        </w:rPr>
        <w:t>,O.O</w:t>
      </w:r>
      <w:proofErr w:type="spellEnd"/>
      <w:proofErr w:type="gramEnd"/>
      <w:r w:rsidRPr="005E283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Abubakar,S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Olapeju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I.,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Farotimi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A.,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Adegbola,A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. (2025). Investigating Compliance with Wheel Chair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Accesibility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Standards </w:t>
      </w:r>
      <w:proofErr w:type="gramStart"/>
      <w:r w:rsidRPr="005E283C">
        <w:rPr>
          <w:rFonts w:ascii="Times New Roman" w:hAnsi="Times New Roman" w:cs="Times New Roman"/>
          <w:sz w:val="28"/>
          <w:szCs w:val="28"/>
        </w:rPr>
        <w:t>Within</w:t>
      </w:r>
      <w:proofErr w:type="gramEnd"/>
      <w:r w:rsidRPr="005E283C">
        <w:rPr>
          <w:rFonts w:ascii="Times New Roman" w:hAnsi="Times New Roman" w:cs="Times New Roman"/>
          <w:sz w:val="28"/>
          <w:szCs w:val="28"/>
        </w:rPr>
        <w:t xml:space="preserve"> the Premises Of Federal Polytechnic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Ilaro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Ogun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State, Nigeria. International Journal of Modern Engineering Research (IJMER) 15(2): 27-34.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IV: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Olapeju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O.O &amp;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Olapeju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T.I. (2022) Assessing the Planning Indicators for Open Defecation Prevention in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Ogun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State, Nigeria. </w:t>
      </w:r>
      <w:proofErr w:type="gramStart"/>
      <w:r w:rsidRPr="005E283C">
        <w:rPr>
          <w:rFonts w:ascii="Times New Roman" w:hAnsi="Times New Roman" w:cs="Times New Roman"/>
          <w:sz w:val="28"/>
          <w:szCs w:val="28"/>
        </w:rPr>
        <w:t>Environmental Technology &amp; Science Journal.</w:t>
      </w:r>
      <w:proofErr w:type="gramEnd"/>
      <w:r w:rsidRPr="005E283C">
        <w:rPr>
          <w:rFonts w:ascii="Times New Roman" w:hAnsi="Times New Roman" w:cs="Times New Roman"/>
          <w:sz w:val="28"/>
          <w:szCs w:val="28"/>
        </w:rPr>
        <w:t xml:space="preserve"> 13(1): 110-121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9 Community </w:t>
      </w:r>
      <w:proofErr w:type="gramStart"/>
      <w:r w:rsidRPr="005E283C">
        <w:rPr>
          <w:rFonts w:ascii="Times New Roman" w:hAnsi="Times New Roman" w:cs="Times New Roman"/>
          <w:sz w:val="28"/>
          <w:szCs w:val="28"/>
        </w:rPr>
        <w:t>Service :</w:t>
      </w:r>
      <w:proofErr w:type="gramEnd"/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NITP Hosting </w:t>
      </w:r>
      <w:proofErr w:type="gramStart"/>
      <w:r w:rsidRPr="005E283C">
        <w:rPr>
          <w:rFonts w:ascii="Times New Roman" w:hAnsi="Times New Roman" w:cs="Times New Roman"/>
          <w:sz w:val="28"/>
          <w:szCs w:val="28"/>
        </w:rPr>
        <w:t>Meeting  Committee</w:t>
      </w:r>
      <w:proofErr w:type="gramEnd"/>
      <w:r w:rsidRPr="005E2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83C" w:rsidRPr="005E283C" w:rsidRDefault="005E283C" w:rsidP="005E283C">
      <w:pPr>
        <w:rPr>
          <w:rFonts w:ascii="Times New Roman" w:hAnsi="Times New Roman" w:cs="Times New Roman"/>
          <w:b/>
          <w:sz w:val="28"/>
          <w:szCs w:val="28"/>
        </w:rPr>
      </w:pPr>
      <w:r w:rsidRPr="005E283C">
        <w:rPr>
          <w:rFonts w:ascii="Times New Roman" w:hAnsi="Times New Roman" w:cs="Times New Roman"/>
          <w:b/>
          <w:sz w:val="28"/>
          <w:szCs w:val="28"/>
        </w:rPr>
        <w:t xml:space="preserve">10.  Extra Curricula activities 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b/>
          <w:sz w:val="28"/>
          <w:szCs w:val="28"/>
        </w:rPr>
        <w:t>11.  Names and addresses of referees</w:t>
      </w:r>
      <w:r w:rsidRPr="005E283C">
        <w:rPr>
          <w:rFonts w:ascii="Times New Roman" w:hAnsi="Times New Roman" w:cs="Times New Roman"/>
          <w:sz w:val="28"/>
          <w:szCs w:val="28"/>
        </w:rPr>
        <w:t>.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(1) Arc. O.O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Aluko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(PHD)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>Department of Architecture,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>School of Environmental Studies,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lastRenderedPageBreak/>
        <w:t xml:space="preserve">Federal Polytechnic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Ilaro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Ogun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State Nigeria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>Olusegun.aluko@federalpolyilaro.edu.ng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I.T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Adeoti</w:t>
      </w:r>
      <w:proofErr w:type="spellEnd"/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>Ministry of Information,</w:t>
      </w:r>
    </w:p>
    <w:p w:rsidR="005E283C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Alausa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83C">
        <w:rPr>
          <w:rFonts w:ascii="Times New Roman" w:hAnsi="Times New Roman" w:cs="Times New Roman"/>
          <w:sz w:val="28"/>
          <w:szCs w:val="28"/>
        </w:rPr>
        <w:t>Ikeja</w:t>
      </w:r>
      <w:proofErr w:type="spellEnd"/>
      <w:r w:rsidRPr="005E283C">
        <w:rPr>
          <w:rFonts w:ascii="Times New Roman" w:hAnsi="Times New Roman" w:cs="Times New Roman"/>
          <w:sz w:val="28"/>
          <w:szCs w:val="28"/>
        </w:rPr>
        <w:t>, Lagos state Nigeria</w:t>
      </w:r>
    </w:p>
    <w:p w:rsidR="007B67C6" w:rsidRPr="005E283C" w:rsidRDefault="005E283C" w:rsidP="005E283C">
      <w:pPr>
        <w:rPr>
          <w:rFonts w:ascii="Times New Roman" w:hAnsi="Times New Roman" w:cs="Times New Roman"/>
          <w:sz w:val="28"/>
          <w:szCs w:val="28"/>
        </w:rPr>
      </w:pPr>
      <w:r w:rsidRPr="005E283C">
        <w:rPr>
          <w:rFonts w:ascii="Times New Roman" w:hAnsi="Times New Roman" w:cs="Times New Roman"/>
          <w:sz w:val="28"/>
          <w:szCs w:val="28"/>
        </w:rPr>
        <w:t>adeotiisaac@yahoo.com</w:t>
      </w:r>
    </w:p>
    <w:sectPr w:rsidR="007B67C6" w:rsidRPr="005E283C" w:rsidSect="007B67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3C"/>
    <w:rsid w:val="001026EC"/>
    <w:rsid w:val="00182799"/>
    <w:rsid w:val="005E283C"/>
    <w:rsid w:val="007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olapeju Ibironke</dc:creator>
  <cp:lastModifiedBy>Dell</cp:lastModifiedBy>
  <cp:revision>2</cp:revision>
  <dcterms:created xsi:type="dcterms:W3CDTF">2026-01-31T09:14:00Z</dcterms:created>
  <dcterms:modified xsi:type="dcterms:W3CDTF">2026-01-31T09:14:00Z</dcterms:modified>
</cp:coreProperties>
</file>